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F8" w:rsidRPr="00C23BF8" w:rsidRDefault="00C23BF8">
      <w:pPr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</w:pPr>
      <w:r w:rsidRPr="00C23BF8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  第5</w:t>
      </w:r>
      <w:r w:rsidRPr="00C23BF8">
        <w:rPr>
          <w:rFonts w:ascii="SimSun" w:eastAsia="SimSun" w:hAnsi="SimSun" w:cs="SimSun"/>
          <w:b/>
          <w:color w:val="000000"/>
          <w:sz w:val="28"/>
          <w:szCs w:val="28"/>
        </w:rPr>
        <w:t>1</w:t>
      </w:r>
      <w:r w:rsidRPr="00C23BF8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</w:t>
      </w:r>
      <w:hyperlink r:id="rId5" w:history="1">
        <w:r w:rsidRPr="00C23BF8">
          <w:rPr>
            <w:rFonts w:ascii="SimSun" w:eastAsia="SimSun" w:hAnsi="SimSun" w:cs="SimSun" w:hint="eastAsia"/>
            <w:b/>
            <w:sz w:val="28"/>
            <w:szCs w:val="28"/>
          </w:rPr>
          <w:t>更深经历耶稣基督</w:t>
        </w:r>
        <w:r w:rsidRPr="00C23BF8">
          <w:rPr>
            <w:rFonts w:ascii="Arial" w:eastAsia="Times New Roman" w:hAnsi="Arial" w:cs="Arial"/>
            <w:b/>
            <w:sz w:val="28"/>
            <w:szCs w:val="28"/>
          </w:rPr>
          <w:t> </w:t>
        </w:r>
      </w:hyperlink>
      <w:r w:rsidR="004A0917" w:rsidRPr="00C23BF8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Pr="00C23BF8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2</w:t>
      </w:r>
      <w:r w:rsidRPr="00C23BF8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 xml:space="preserve">  </w:t>
      </w:r>
      <w:r w:rsidR="004A0917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 xml:space="preserve">       </w:t>
      </w:r>
      <w:r w:rsidR="006D59D8">
        <w:rPr>
          <w:rFonts w:ascii="SimSun" w:eastAsia="SimSun" w:hAnsi="SimSun" w:cs="SimSun"/>
          <w:b/>
          <w:bCs/>
          <w:color w:val="333333"/>
          <w:kern w:val="36"/>
        </w:rPr>
        <w:t>3/12</w:t>
      </w:r>
      <w:r w:rsidR="004A0917" w:rsidRPr="004A0917">
        <w:rPr>
          <w:rFonts w:ascii="SimSun" w:eastAsia="SimSun" w:hAnsi="SimSun" w:cs="SimSun"/>
          <w:b/>
          <w:bCs/>
          <w:color w:val="333333"/>
          <w:kern w:val="36"/>
        </w:rPr>
        <w:t>/2023</w:t>
      </w:r>
    </w:p>
    <w:p w:rsidR="00C23BF8" w:rsidRPr="00C23BF8" w:rsidRDefault="00C23BF8" w:rsidP="00C23BF8">
      <w:pPr>
        <w:shd w:val="clear" w:color="auto" w:fill="FFFFFF"/>
        <w:spacing w:before="150" w:after="30" w:line="330" w:lineRule="atLeast"/>
        <w:outlineLvl w:val="0"/>
        <w:rPr>
          <w:rFonts w:ascii="Arial" w:eastAsia="Times New Roman" w:hAnsi="Arial" w:cs="Arial"/>
          <w:b/>
          <w:color w:val="333333"/>
          <w:kern w:val="36"/>
        </w:rPr>
      </w:pPr>
      <w:r w:rsidRPr="00805FB6">
        <w:rPr>
          <w:rFonts w:ascii="SimSun" w:eastAsia="SimSun" w:hAnsi="SimSun" w:cs="SimSun" w:hint="eastAsia"/>
          <w:b/>
          <w:bCs/>
          <w:color w:val="C00000"/>
          <w:kern w:val="36"/>
        </w:rPr>
        <w:t>第三章</w:t>
      </w:r>
      <w:r w:rsidRPr="00C23BF8">
        <w:rPr>
          <w:rFonts w:ascii="Arial" w:eastAsia="Times New Roman" w:hAnsi="Arial" w:cs="Arial"/>
          <w:b/>
          <w:bCs/>
          <w:color w:val="333333"/>
          <w:kern w:val="36"/>
        </w:rPr>
        <w:t xml:space="preserve"> </w:t>
      </w:r>
      <w:r w:rsidRPr="00805FB6">
        <w:rPr>
          <w:rFonts w:ascii="SimSun" w:eastAsia="SimSun" w:hAnsi="SimSun" w:cs="SimSun" w:hint="eastAsia"/>
          <w:b/>
          <w:bCs/>
          <w:color w:val="C00000"/>
          <w:kern w:val="36"/>
        </w:rPr>
        <w:t>灵里相</w:t>
      </w:r>
      <w:r w:rsidRPr="00805FB6">
        <w:rPr>
          <w:rFonts w:ascii="SimSun" w:eastAsia="SimSun" w:hAnsi="SimSun" w:cs="SimSun"/>
          <w:b/>
          <w:bCs/>
          <w:color w:val="C00000"/>
          <w:kern w:val="36"/>
        </w:rPr>
        <w:t>交</w:t>
      </w:r>
      <w:r w:rsidR="000026EA">
        <w:rPr>
          <w:rFonts w:ascii="SimSun" w:eastAsia="SimSun" w:hAnsi="SimSun" w:cs="SimSun" w:hint="eastAsia"/>
          <w:b/>
          <w:bCs/>
          <w:color w:val="333333"/>
          <w:kern w:val="36"/>
        </w:rPr>
        <w:t xml:space="preserve"> （</w:t>
      </w:r>
      <w:hyperlink r:id="rId6" w:history="1">
        <w:r w:rsidR="000026EA" w:rsidRPr="007375FA">
          <w:rPr>
            <w:rStyle w:val="Hyperlink"/>
            <w:rFonts w:ascii="SimSun" w:eastAsia="SimSun" w:hAnsi="SimSun" w:cs="SimSun"/>
            <w:b/>
            <w:bCs/>
            <w:kern w:val="36"/>
          </w:rPr>
          <w:t>https://www.freefuyin.com/c/1）</w:t>
        </w:r>
        <w:r w:rsidR="000026EA" w:rsidRPr="007375FA">
          <w:rPr>
            <w:rStyle w:val="Hyperlink"/>
            <w:rFonts w:ascii="SimSun" w:eastAsia="SimSun" w:hAnsi="SimSun" w:cs="SimSun" w:hint="eastAsia"/>
            <w:b/>
            <w:bCs/>
            <w:kern w:val="36"/>
          </w:rPr>
          <w:t>--</w:t>
        </w:r>
      </w:hyperlink>
      <w:r w:rsidR="000026EA">
        <w:rPr>
          <w:rFonts w:ascii="SimSun" w:eastAsia="SimSun" w:hAnsi="SimSun" w:cs="SimSun" w:hint="eastAsia"/>
          <w:b/>
          <w:bCs/>
          <w:color w:val="333333"/>
          <w:kern w:val="36"/>
        </w:rPr>
        <w:t xml:space="preserve"> lin</w:t>
      </w:r>
      <w:r w:rsidR="000026EA">
        <w:rPr>
          <w:rFonts w:ascii="SimSun" w:eastAsia="SimSun" w:hAnsi="SimSun" w:cs="SimSun"/>
          <w:b/>
          <w:bCs/>
          <w:color w:val="333333"/>
          <w:kern w:val="36"/>
        </w:rPr>
        <w:t>k</w:t>
      </w:r>
    </w:p>
    <w:p w:rsidR="00445C3A" w:rsidRDefault="00C23BF8" w:rsidP="00C23BF8">
      <w:pPr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C23BF8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这一章是针对所有基督徒而写的，亲爱的朋友，你要学习的第一件事就是：『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神的国就在你们心里。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』（路</w:t>
      </w:r>
      <w:r w:rsidRPr="00C23BF8">
        <w:rPr>
          <w:rFonts w:ascii="Arial" w:eastAsia="Times New Roman" w:hAnsi="Arial" w:cs="Arial"/>
          <w:b/>
          <w:color w:val="333333"/>
          <w:shd w:val="clear" w:color="auto" w:fill="FFFFFF"/>
        </w:rPr>
        <w:t>17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：</w:t>
      </w:r>
      <w:r w:rsidRPr="00C23BF8">
        <w:rPr>
          <w:rFonts w:ascii="Arial" w:eastAsia="Times New Roman" w:hAnsi="Arial" w:cs="Arial"/>
          <w:b/>
          <w:color w:val="333333"/>
          <w:shd w:val="clear" w:color="auto" w:fill="FFFFFF"/>
        </w:rPr>
        <w:t>21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）除了在你心里，不要在任何其他地方寻找神的国。当你意识到神的国就在你里面，且能被你寻见时，就直接来到主面前吧！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你要带着极深的爱慕，柔顺地来到祂面前亲近祂，向祂深深的敬拜。在祂跟前谦卑地承认祂是一切的一切，并承认你是无有的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。闭上眼睛，无视于你周遭的环境，并开始睁开你里面属灵的眼睛转向你的灵。换言之．就是全神贯注于你全人的深处。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只要相信神是在你心里，单单这信心便足以带你到祂神圣的同在中。不要容许你的心思游荡，要尽量控制它。一旦你来到主面前，要保持安息静默。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然后就在祂面前简单地开始背诵主祷文，首先呼叫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『父啊』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，让这句话真实的意义深深感动你的心。相信那住在你里面的神确实愿意作你的父，向祂倾心吐意，如同小孩向他父亲倾诉一样。切勿怀疑主对你的深爱，也不可怀疑祂是否愿意听你的祷告。求告祂的名，安静的等候在祂面前，等待着祂向你显明祂的心意。来到祂面前时，你要像一个软弱无助的孩子，一个全身弄脏，伤痕累累，因常常跌倒而受伤的孩子；又像一个没能力洁净自己的人，很卑微地将你可怜的光景摆在你父的眼前。当你等候在祂面前时，可以偶尔对祂发出爱的言语，或是为罪忧伤的忏悔，然后又等待一会儿，当你意识到应该继续祷告时，就继续念主祷文的下一句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当你祷告『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愿祢的国降临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』时，呼求你的主，那荣耀的王，在你里面掌权。将你自己交给神，让祂在你心中成就你长久以来挣扎却仍就失败的事。承认祂有主权来管理你。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当你这样的在灵里与主相交，有时你会觉得只要在祂面前静默就好了，这时不要再念下去，只要一直保持静默。你知道吗？这是主自己要你安静下来。当这安静等候的感觉过去后，才继续念主祷文下一句。『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愿祢的旨意行在地上如同行在天上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』。当你谦卑的在主面前这样祷告时，切切恳求祂成就祂一切的旨意在你身上，并且是藉着你来成全。将你的心和你的自由都降服在祂手中，交出你的主权，让祂照祂的心意在你里面作工。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你知道神的旨意是什么吗？祂的旨意就是要祂的儿女爱祂。所以当你祷告说：『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主啊，愿祢的旨意成全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。』你实际上就是求主使你来爱祂，所以就这样爱祂吧！同时也恳求祂将祂的爱赐给你。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在这样祷告的过程中，你会很甘甜且平静地经历我所描述的光景。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让我们来看另外一个可能性。就是当你与主同在时，也许想放下主祷文，而默想主是你的牧人。这样，你当像一只小羊来到牧人面前寻找真实的食物，你可以在祂面前这样说：『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噢，慈爱的牧人，祢以自己喂养祢的羊，祢实在是我每日的灵粮。』</w:t>
      </w:r>
      <w:r w:rsidRPr="000026EA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你应该把自己所有的需要都带到主面前。但无论你做什么，只相信一件事，就是神就在你里面。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我发觉有人可能会以固定的模式或形式来祷告。但不要使你所学的模式成为你的重担，不需要重复的背念一些祷告词。只要照以上所描述的，按主祷文来祷告就行，这样在你生命中将会结出丰盛的果子来。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亲爱神的儿女，你以往对神所认识的一切概念，都不算什么，不要自己构想神的样子，只要相信祂的同在就够了。永远不要构想神将会做什么，因为神绝不会被你装进你的框框里。既是这样，那你要做什么呢？只要在你灵的深处，寻求并注视耶稣基督就行了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让我们来看与主更深灵交的第三个可能性，作为本章的结语。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lastRenderedPageBreak/>
        <w:t>你可以来到主面前，把祂当作你的医生，让祂来医治你所有的疾病</w:t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。在祂跟前切不要烦躁不安。应不时的停下来，这安静等候在主前的时间会渐渐增加，而你自己用力的祷告则会越来越减少。这样继续让神在你里面做工，至终神便得以在你里面完全掌权。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23BF8">
        <w:rPr>
          <w:rFonts w:ascii="SimSun" w:eastAsia="SimSun" w:hAnsi="SimSun" w:cs="SimSun" w:hint="eastAsia"/>
          <w:b/>
          <w:color w:val="333333"/>
          <w:shd w:val="clear" w:color="auto" w:fill="FFFFFF"/>
        </w:rPr>
        <w:t>你会看见这起初很简单的操练，会发展成为你和这位又真又活的神之间，一个很真实且活泼的关系。当与主同在成为你习以为常的经历时，你会逐渐喜爱祂的同在所带来的平静安息。祂的同在实在是奇妙的享受，能带领你进入另一层次的祷告！下一章会论及这更深层次的祷告，是所有的信徒，无论有无学识都能经历到的</w:t>
      </w:r>
      <w:r w:rsidRPr="00C23BF8">
        <w:rPr>
          <w:rFonts w:ascii="SimSun" w:eastAsia="SimSun" w:hAnsi="SimSun" w:cs="SimSun"/>
          <w:b/>
          <w:color w:val="333333"/>
          <w:shd w:val="clear" w:color="auto" w:fill="FFFFFF"/>
        </w:rPr>
        <w:t>。</w:t>
      </w:r>
    </w:p>
    <w:p w:rsidR="00445C3A" w:rsidRPr="00870DA2" w:rsidRDefault="00445C3A" w:rsidP="00445C3A">
      <w:pPr>
        <w:spacing w:after="0"/>
        <w:rPr>
          <w:rStyle w:val="apple-converted-space"/>
          <w:rFonts w:ascii="Helvetica" w:hAnsi="Helvetica" w:cs="Helvetica"/>
          <w:b/>
          <w:color w:val="C00000"/>
        </w:rPr>
      </w:pPr>
      <w:r w:rsidRPr="00870DA2">
        <w:rPr>
          <w:rFonts w:ascii="Helvetica" w:hAnsi="Helvetica" w:cs="Helvetica"/>
          <w:b/>
          <w:color w:val="C00000"/>
        </w:rPr>
        <w:t>第四章进深一层</w:t>
      </w:r>
      <w:r w:rsidRPr="00870DA2">
        <w:rPr>
          <w:rStyle w:val="apple-converted-space"/>
          <w:rFonts w:ascii="Helvetica" w:hAnsi="Helvetica" w:cs="Helvetica"/>
          <w:b/>
          <w:color w:val="C00000"/>
        </w:rPr>
        <w:t> </w:t>
      </w:r>
    </w:p>
    <w:p w:rsidR="00870DA2" w:rsidRDefault="00870DA2" w:rsidP="00445C3A">
      <w:pPr>
        <w:spacing w:after="0"/>
        <w:rPr>
          <w:rStyle w:val="apple-converted-space"/>
          <w:rFonts w:ascii="Helvetica" w:hAnsi="Helvetica" w:cs="Helvetica"/>
          <w:b/>
        </w:rPr>
      </w:pPr>
    </w:p>
    <w:p w:rsidR="00445C3A" w:rsidRDefault="00445C3A" w:rsidP="00445C3A">
      <w:pPr>
        <w:spacing w:after="0"/>
        <w:rPr>
          <w:rFonts w:ascii="SimSun" w:eastAsia="SimSun" w:hAnsi="SimSun" w:cs="SimSun"/>
          <w:b/>
        </w:rPr>
      </w:pPr>
      <w:r w:rsidRPr="00445C3A">
        <w:rPr>
          <w:rFonts w:ascii="Helvetica" w:hAnsi="Helvetica" w:cs="Helvetica"/>
          <w:b/>
        </w:rPr>
        <w:t>如今你对『读祷经文』及『注视主或等候在主面前』有一点了解，让我们假设你已经操练过这两种来到主面前的途径。也可说你己度过一个不容易的阶段，而进入实际的经历。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现在让我们思想进深一层的经历主，也是进深一层的祷告。有人形容这第二层次是一种『信而安息』的经历，也有人称之为『单纯的祷告』，我较喜欢后者。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倘若你已习惯于读祷经文及安静等候在主面前，而且这已经成为你生命中的一部份，你便会发现，如今来到主面前并活在祂同在中，比以前更容易了。让我再提醒你，以前所写的，乃是为着那些刚认识基督的人。刚开始时，</w:t>
      </w:r>
      <w:r w:rsidRPr="00805FB6">
        <w:rPr>
          <w:rFonts w:ascii="Helvetica" w:hAnsi="Helvetica" w:cs="Helvetica"/>
          <w:b/>
          <w:color w:val="C00000"/>
        </w:rPr>
        <w:t>你会很难收回游荡的心思</w:t>
      </w:r>
      <w:r w:rsidRPr="00445C3A">
        <w:rPr>
          <w:rFonts w:ascii="Helvetica" w:hAnsi="Helvetica" w:cs="Helvetica"/>
          <w:b/>
        </w:rPr>
        <w:t>，</w:t>
      </w:r>
      <w:r w:rsidRPr="00805FB6">
        <w:rPr>
          <w:rFonts w:ascii="Helvetica" w:hAnsi="Helvetica" w:cs="Helvetica"/>
          <w:b/>
          <w:color w:val="C00000"/>
        </w:rPr>
        <w:t>也很难不断地转回到灵里</w:t>
      </w:r>
      <w:r w:rsidRPr="00445C3A">
        <w:rPr>
          <w:rFonts w:ascii="Helvetica" w:hAnsi="Helvetica" w:cs="Helvetica"/>
          <w:b/>
        </w:rPr>
        <w:t>。但渐渐地这些都会越来越简单自然，祷告也变得容易，甘甜且自然，而且是非常喜乐的。你会慢慢体会到，这样的祷告才是真实寻求神的途径。当你一旦找着祂时，你就会欢乐的宣告：『祢的名如同倒出来的香膏。』（歌</w:t>
      </w:r>
      <w:r w:rsidRPr="00445C3A">
        <w:rPr>
          <w:rFonts w:ascii="Helvetica" w:hAnsi="Helvetica" w:cs="Helvetica"/>
          <w:b/>
        </w:rPr>
        <w:t>1</w:t>
      </w:r>
      <w:r w:rsidRPr="00445C3A">
        <w:rPr>
          <w:rFonts w:ascii="Helvetica" w:hAnsi="Helvetica" w:cs="Helvetica"/>
          <w:b/>
        </w:rPr>
        <w:t>：</w:t>
      </w:r>
      <w:r w:rsidRPr="00445C3A">
        <w:rPr>
          <w:rFonts w:ascii="Helvetica" w:hAnsi="Helvetica" w:cs="Helvetica"/>
          <w:b/>
        </w:rPr>
        <w:t>3</w:t>
      </w:r>
      <w:r w:rsidRPr="00445C3A">
        <w:rPr>
          <w:rFonts w:ascii="Helvetica" w:hAnsi="Helvetica" w:cs="Helvetica"/>
          <w:b/>
        </w:rPr>
        <w:t>）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现在，你可能以为我会鼓励你朝着这成功的途径勇往直前，然而我却要求你稍微转换到另一层次，在此你将会遭遇一些失望或挫折。因为每当去探测一条新的经历主的途径时，总意味着一开始便会面对一些困难。当你寻求进入与主更深的关系时，总有一些困难随之而来。因此我鼓励你从现在开始，要有一颗全然相信，坚定不移的心，千万不可灰心丧志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现在让我们来看看这新层面的祷告。首先凭信心来到主面前，不断转回到你灵里，直到你的心思安定下来，完全安息在祂面前。然后当你的注意力全然转到里面，全神贯注于主时，只要在祂面前静默一会儿。也许你会开始享受到主的同在，这时不要想其他的事，不要说什么，也不要作什么！只要不断地停留在主的同在里，不要离开。一旦祂同在的感觉越来越淡时，你就要凭着信心，轻轻地对主讲一些爱的言语或呼叫祂的名。这样你就会再次被带回到祂甘甜的同在中！你会发现你再次回到你刚才所经历的甘甜享受！当祂甘甜的同在重新回来时，要再次安静在祂面前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当祂就近你的时候，不要动！为什么呢？这是因为在你里面有一团火焰，而这火焰有时会转弱，有时会发旺。当这火焰渐渐减弱时，就要轻轻地煽动它。当那火焰开始燃烧时，你要停止所有的努力，不然的话，可能会使火焰熄灭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这是第二层次的祷告</w:t>
      </w:r>
      <w:r w:rsidRPr="00445C3A">
        <w:rPr>
          <w:rFonts w:ascii="Helvetica" w:hAnsi="Helvetica" w:cs="Helvetica"/>
          <w:b/>
        </w:rPr>
        <w:t>——</w:t>
      </w:r>
      <w:r w:rsidRPr="00445C3A">
        <w:rPr>
          <w:rFonts w:ascii="Helvetica" w:hAnsi="Helvetica" w:cs="Helvetica"/>
          <w:b/>
        </w:rPr>
        <w:t>更深一层的经历耶稣基督。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当与主交通的时间结束时，还要在主面前安静地待一会儿。重要的是，你所有的祷告都必须带着信心。带着信心的祷告是比一切与祷告有关的事更重要！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在未结束本章之前，我还要讲一点关于你心里寻求神的动机。到底你为何来到神的跟前呢？是要那甘甜的感觉吗？是为要享受主的同在吗？让我推荐你一个更高的动机。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当你来到主跟前祷告时，要带着一颗充满纯爱的心，不是为自己寻求什么，乃是带着一颗不期望从主得着什么的心，单单只要讨祂的喜悦并遵行祂的旨意。让我用一个仆人作比喻：一个仆人很会照顾他的主人，但如果他这样做只为得赏赐，这是算不得什么的。所以当你来到主前祷告时，不要期盼得着什么属</w:t>
      </w:r>
      <w:r w:rsidRPr="00445C3A">
        <w:rPr>
          <w:rFonts w:ascii="Helvetica" w:hAnsi="Helvetica" w:cs="Helvetica"/>
          <w:b/>
        </w:rPr>
        <w:lastRenderedPageBreak/>
        <w:t>灵的享受，甚至不要为经历主而来。那么来到主前为的是什么？乃是为要讨祂的喜悦。当你到祂那里，而祂要赐给你一些大的祝福，就接受吧。但倘若你的心思在游荡，也接受吧；或是在祷告中有困难，也都接受吧。欢欢喜喜地接受祂所要赐给你的，相信所有发生的事，都是祂要给你的！</w:t>
      </w:r>
      <w:r w:rsidRPr="00445C3A">
        <w:rPr>
          <w:rFonts w:ascii="Helvetica" w:hAnsi="Helvetica" w:cs="Helvetica"/>
          <w:b/>
        </w:rPr>
        <w:br/>
      </w:r>
      <w:r w:rsidRPr="00445C3A">
        <w:rPr>
          <w:rFonts w:ascii="Helvetica" w:hAnsi="Helvetica" w:cs="Helvetica"/>
          <w:b/>
        </w:rPr>
        <w:t>当你这样亲近主，你将会发现无论在任何情况之下，你的灵很平静安稳。当你学习以这样的心态来到主跟前，主若是向你隐藏，你也不会心里烦躁。对于你属灵的枯干期或属灵的丰盛期，你的反应都该是一样的。为什么？因你将学习到你是为爱祂而爱祂，而不是因祂的恩赐或甚至祂宝贵的同在而爱</w:t>
      </w:r>
      <w:r w:rsidRPr="00445C3A">
        <w:rPr>
          <w:rFonts w:ascii="SimSun" w:eastAsia="SimSun" w:hAnsi="SimSun" w:cs="SimSun" w:hint="eastAsia"/>
          <w:b/>
        </w:rPr>
        <w:t>祂</w:t>
      </w:r>
      <w:r w:rsidR="00B73BA5">
        <w:rPr>
          <w:rFonts w:ascii="SimSun" w:eastAsia="SimSun" w:hAnsi="SimSun" w:cs="SimSun" w:hint="eastAsia"/>
          <w:b/>
        </w:rPr>
        <w:t>，（你会被圣灵充满）</w:t>
      </w:r>
    </w:p>
    <w:p w:rsidR="00445C3A" w:rsidRPr="00445C3A" w:rsidRDefault="00445C3A" w:rsidP="00445C3A">
      <w:pPr>
        <w:spacing w:after="0"/>
        <w:rPr>
          <w:rFonts w:ascii="SimSun" w:eastAsia="SimSun" w:hAnsi="SimSun" w:cs="SimSun"/>
          <w:b/>
        </w:rPr>
      </w:pPr>
      <w:bookmarkStart w:id="0" w:name="_GoBack"/>
      <w:bookmarkEnd w:id="0"/>
    </w:p>
    <w:p w:rsidR="00D10779" w:rsidRPr="00FD1710" w:rsidRDefault="00C23BF8" w:rsidP="00C943E7">
      <w:pPr>
        <w:shd w:val="clear" w:color="auto" w:fill="FFFFFF"/>
        <w:spacing w:after="0" w:line="330" w:lineRule="atLeast"/>
        <w:outlineLvl w:val="0"/>
        <w:rPr>
          <w:rFonts w:ascii="Arial" w:hAnsi="Arial" w:cs="Arial" w:hint="eastAsia"/>
          <w:b/>
          <w:kern w:val="36"/>
          <w:sz w:val="18"/>
          <w:szCs w:val="18"/>
        </w:rPr>
      </w:pPr>
      <w:r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内在生活</w:t>
      </w:r>
      <w:r w:rsidRPr="007C00D6">
        <w:rPr>
          <w:rFonts w:ascii="SimSun" w:eastAsia="SimSun" w:hAnsi="SimSun" w:cs="SimSun" w:hint="eastAsia"/>
          <w:b/>
          <w:bCs/>
          <w:color w:val="FF0000"/>
          <w:kern w:val="36"/>
          <w:sz w:val="24"/>
          <w:szCs w:val="24"/>
        </w:rPr>
        <w:t>的流</w:t>
      </w:r>
      <w:r w:rsidRPr="007C00D6"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程</w:t>
      </w:r>
      <w:r>
        <w:rPr>
          <w:rFonts w:ascii="SimSun" w:eastAsia="SimSun" w:hAnsi="SimSun" w:cs="SimSun"/>
          <w:b/>
          <w:bCs/>
          <w:color w:val="FF0000"/>
          <w:kern w:val="36"/>
          <w:sz w:val="24"/>
          <w:szCs w:val="24"/>
        </w:rPr>
        <w:t>:</w:t>
      </w:r>
      <w:r w:rsidRPr="007C00D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C943E7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</w:rPr>
        <w:t xml:space="preserve">1. </w:t>
      </w:r>
      <w:r w:rsidRPr="00C943E7">
        <w:rPr>
          <w:rFonts w:ascii="SimSun" w:eastAsia="SimSun" w:hAnsi="SimSun" w:cs="SimSun" w:hint="eastAsia"/>
          <w:b/>
          <w:color w:val="FF0000"/>
          <w:sz w:val="18"/>
          <w:szCs w:val="18"/>
          <w:shd w:val="clear" w:color="auto" w:fill="FFFFFF"/>
        </w:rPr>
        <w:t>认罪悔改</w:t>
      </w:r>
      <w:r w:rsidRPr="00C943E7">
        <w:rPr>
          <w:rFonts w:ascii="SimSun" w:eastAsia="SimSun" w:hAnsi="SimSun" w:cs="SimSun"/>
          <w:b/>
          <w:color w:val="FF0000"/>
          <w:sz w:val="18"/>
          <w:szCs w:val="18"/>
          <w:shd w:val="clear" w:color="auto" w:fill="FFFFFF"/>
        </w:rPr>
        <w:t>,</w:t>
      </w:r>
      <w:r w:rsidRPr="00C943E7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</w:rPr>
        <w:t xml:space="preserve"> 2. </w:t>
      </w:r>
      <w:r w:rsidRPr="00C943E7">
        <w:rPr>
          <w:rFonts w:ascii="SimSun" w:eastAsia="SimSun" w:hAnsi="SimSun" w:cs="SimSun" w:hint="eastAsia"/>
          <w:b/>
          <w:color w:val="FF0000"/>
          <w:sz w:val="18"/>
          <w:szCs w:val="18"/>
          <w:shd w:val="clear" w:color="auto" w:fill="FFFFFF"/>
        </w:rPr>
        <w:t>开口感谢</w:t>
      </w:r>
      <w:r w:rsidRPr="00C943E7">
        <w:rPr>
          <w:rFonts w:ascii="SimSun" w:eastAsia="SimSun" w:hAnsi="SimSun" w:cs="SimSun"/>
          <w:b/>
          <w:color w:val="FF0000"/>
          <w:sz w:val="18"/>
          <w:szCs w:val="18"/>
          <w:shd w:val="clear" w:color="auto" w:fill="FFFFFF"/>
        </w:rPr>
        <w:t>,</w:t>
      </w:r>
      <w:r w:rsidRPr="00C943E7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</w:rPr>
        <w:t xml:space="preserve"> 3. </w:t>
      </w:r>
      <w:r w:rsidRPr="00C943E7">
        <w:rPr>
          <w:rFonts w:ascii="SimSun" w:eastAsia="SimSun" w:hAnsi="SimSun" w:cs="SimSun" w:hint="eastAsia"/>
          <w:b/>
          <w:color w:val="FF0000"/>
          <w:sz w:val="18"/>
          <w:szCs w:val="18"/>
          <w:shd w:val="clear" w:color="auto" w:fill="FFFFFF"/>
        </w:rPr>
        <w:t>唱诗敬拜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4.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祷读（背经）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>, 5.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聊天</w:t>
      </w:r>
      <w:r w:rsidR="000026EA"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（灵里相交）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6.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交托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</w:t>
      </w:r>
      <w:r w:rsidRPr="00FD1710">
        <w:rPr>
          <w:rFonts w:ascii="Arial" w:hAnsi="Arial" w:cs="Arial" w:hint="eastAsia"/>
          <w:b/>
          <w:sz w:val="18"/>
          <w:szCs w:val="18"/>
          <w:shd w:val="clear" w:color="auto" w:fill="FFFFFF"/>
        </w:rPr>
        <w:t>7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代祷</w:t>
      </w:r>
      <w:r w:rsidRPr="00FD1710">
        <w:rPr>
          <w:rFonts w:ascii="SimSun" w:eastAsia="SimSun" w:hAnsi="SimSun" w:cs="SimSun"/>
          <w:b/>
          <w:sz w:val="18"/>
          <w:szCs w:val="18"/>
          <w:shd w:val="clear" w:color="auto" w:fill="FFFFFF"/>
        </w:rPr>
        <w:t>,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 </w:t>
      </w:r>
      <w:r w:rsidRPr="00FD1710">
        <w:rPr>
          <w:rFonts w:ascii="Arial" w:hAnsi="Arial" w:cs="Arial" w:hint="eastAsia"/>
          <w:b/>
          <w:sz w:val="18"/>
          <w:szCs w:val="18"/>
          <w:shd w:val="clear" w:color="auto" w:fill="FFFFFF"/>
        </w:rPr>
        <w:t>8</w:t>
      </w:r>
      <w:r w:rsidRPr="00FD1710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. </w:t>
      </w:r>
      <w:r w:rsidRPr="00FD1710">
        <w:rPr>
          <w:rFonts w:ascii="SimSun" w:eastAsia="SimSun" w:hAnsi="SimSun" w:cs="SimSun" w:hint="eastAsia"/>
          <w:b/>
          <w:sz w:val="18"/>
          <w:szCs w:val="18"/>
          <w:shd w:val="clear" w:color="auto" w:fill="FFFFFF"/>
        </w:rPr>
        <w:t>为自己祷告</w:t>
      </w:r>
    </w:p>
    <w:p w:rsidR="00C943E7" w:rsidRPr="00FD1710" w:rsidRDefault="00C943E7" w:rsidP="00C943E7">
      <w:pPr>
        <w:shd w:val="clear" w:color="auto" w:fill="FFFFFF"/>
        <w:spacing w:after="0" w:line="330" w:lineRule="atLeast"/>
        <w:outlineLvl w:val="0"/>
        <w:rPr>
          <w:rFonts w:ascii="Arial" w:hAnsi="Arial" w:cs="Arial" w:hint="eastAsia"/>
          <w:b/>
          <w:kern w:val="36"/>
        </w:rPr>
      </w:pP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shd w:val="clear" w:color="auto" w:fill="FFFFFF"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 xml:space="preserve">1.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认罪悔改</w:t>
      </w:r>
      <w:r w:rsidRPr="00C943E7">
        <w:rPr>
          <w:rFonts w:ascii="SimSun" w:eastAsia="SimSun" w:hAnsi="SimSun" w:cs="SimSun"/>
          <w:b/>
          <w:shd w:val="clear" w:color="auto" w:fill="FFFFFF"/>
        </w:rPr>
        <w:t xml:space="preserve">: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包括任意妄為的罪</w:t>
      </w:r>
      <w:r w:rsidRPr="00C943E7">
        <w:rPr>
          <w:rFonts w:ascii="SimSun" w:eastAsia="SimSun" w:hAnsi="SimSun" w:cs="SimSun"/>
          <w:b/>
          <w:shd w:val="clear" w:color="auto" w:fill="FFFFFF"/>
        </w:rPr>
        <w:t>,</w:t>
      </w:r>
      <w:r w:rsidRPr="00C943E7">
        <w:rPr>
          <w:rFonts w:hint="eastAsia"/>
        </w:rPr>
        <w:t xml:space="preserve"> </w:t>
      </w:r>
      <w:r w:rsidRPr="00C943E7">
        <w:rPr>
          <w:rFonts w:hint="eastAsia"/>
          <w:b/>
        </w:rPr>
        <w:t>嘴唇不诘的罪，隱而未現的罪，所有得罪神，得罪人的地方。</w:t>
      </w: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 xml:space="preserve">2.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开口感谢</w:t>
      </w:r>
      <w:r w:rsidRPr="00C943E7">
        <w:rPr>
          <w:rFonts w:ascii="SimSun" w:eastAsia="SimSun" w:hAnsi="SimSun" w:cs="SimSun"/>
          <w:b/>
          <w:shd w:val="clear" w:color="auto" w:fill="FFFFFF"/>
        </w:rPr>
        <w:t>:</w:t>
      </w:r>
      <w:r w:rsidRPr="00C943E7">
        <w:rPr>
          <w:rFonts w:hint="eastAsia"/>
          <w:b/>
        </w:rPr>
        <w:t xml:space="preserve">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所有想到的事情</w:t>
      </w: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shd w:val="clear" w:color="auto" w:fill="FFFFFF"/>
        </w:rPr>
      </w:pPr>
      <w:r w:rsidRPr="00C943E7">
        <w:rPr>
          <w:rFonts w:ascii="Arial" w:eastAsia="Times New Roman" w:hAnsi="Arial" w:cs="Arial"/>
          <w:b/>
          <w:shd w:val="clear" w:color="auto" w:fill="FFFFFF"/>
        </w:rPr>
        <w:t xml:space="preserve">3. 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唱诗敬拜：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3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 xml:space="preserve"> -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>5</w:t>
      </w:r>
      <w:r w:rsidRPr="00C943E7">
        <w:rPr>
          <w:rFonts w:ascii="SimSun" w:eastAsia="SimSun" w:hAnsi="SimSun" w:cs="SimSun" w:hint="eastAsia"/>
          <w:b/>
          <w:shd w:val="clear" w:color="auto" w:fill="FFFFFF"/>
        </w:rPr>
        <w:t xml:space="preserve"> 首诗歌</w:t>
      </w: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4.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祷读（背经）：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 xml:space="preserve"> 5-1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0 节圣经</w:t>
      </w:r>
    </w:p>
    <w:p w:rsidR="00C943E7" w:rsidRPr="00805FB6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eastAsia="SimSun" w:hAnsi="SimSun" w:cs="SimSun" w:hint="eastAsia"/>
          <w:b/>
          <w:color w:val="C00000"/>
          <w:shd w:val="clear" w:color="auto" w:fill="FFFFFF"/>
        </w:rPr>
      </w:pP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>5.</w:t>
      </w: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 xml:space="preserve">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聊天</w:t>
      </w:r>
      <w:r w:rsidR="000026EA" w:rsidRPr="000026EA">
        <w:rPr>
          <w:rFonts w:ascii="SimSun" w:eastAsia="SimSun" w:hAnsi="SimSun" w:cs="SimSun" w:hint="eastAsia"/>
          <w:b/>
          <w:color w:val="7030A0"/>
          <w:shd w:val="clear" w:color="auto" w:fill="FFFFFF"/>
        </w:rPr>
        <w:t>（灵里相交）</w:t>
      </w:r>
      <w:r w:rsidRPr="000026EA">
        <w:rPr>
          <w:rFonts w:ascii="SimSun" w:eastAsia="SimSun" w:hAnsi="SimSun" w:cs="SimSun" w:hint="eastAsia"/>
          <w:b/>
          <w:color w:val="C00000"/>
          <w:shd w:val="clear" w:color="auto" w:fill="FFFFFF"/>
        </w:rPr>
        <w:t>：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可以是任何事情</w:t>
      </w:r>
      <w:proofErr w:type="gramStart"/>
      <w:r w:rsidR="00805FB6"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 w:rsidR="00805FB6">
        <w:rPr>
          <w:rFonts w:ascii="SimSun" w:eastAsia="SimSun" w:hAnsi="SimSun" w:cs="SimSun" w:hint="eastAsia"/>
          <w:b/>
          <w:color w:val="C00000"/>
          <w:shd w:val="clear" w:color="auto" w:fill="FFFFFF"/>
        </w:rPr>
        <w:t>包括用经文</w:t>
      </w:r>
      <w:proofErr w:type="gramEnd"/>
      <w:r w:rsidR="00805FB6"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Arial" w:hAnsi="Arial" w:cs="Arial"/>
          <w:b/>
          <w:color w:val="C00000"/>
          <w:shd w:val="clear" w:color="auto" w:fill="FFFFFF"/>
        </w:rPr>
      </w:pP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6.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交托</w:t>
      </w:r>
      <w:r w:rsidRPr="00C943E7">
        <w:rPr>
          <w:rFonts w:ascii="SimSun" w:eastAsia="SimSun" w:hAnsi="SimSun" w:cs="SimSun"/>
          <w:b/>
          <w:color w:val="C00000"/>
          <w:shd w:val="clear" w:color="auto" w:fill="FFFFFF"/>
        </w:rPr>
        <w:t>：全部的重担</w:t>
      </w:r>
      <w:r w:rsidR="00805FB6">
        <w:rPr>
          <w:rFonts w:ascii="SimSun" w:eastAsia="SimSun" w:hAnsi="SimSun" w:cs="SimSun"/>
          <w:b/>
          <w:color w:val="C00000"/>
          <w:shd w:val="clear" w:color="auto" w:fill="FFFFFF"/>
        </w:rPr>
        <w:t>，包括服事和侍奉。</w:t>
      </w:r>
    </w:p>
    <w:p w:rsidR="00C943E7" w:rsidRPr="00C943E7" w:rsidRDefault="00C943E7" w:rsidP="00C943E7">
      <w:pPr>
        <w:shd w:val="clear" w:color="auto" w:fill="FFFFFF"/>
        <w:spacing w:after="0" w:line="330" w:lineRule="atLeast"/>
        <w:outlineLvl w:val="0"/>
        <w:rPr>
          <w:rFonts w:ascii="Arial" w:hAnsi="Arial" w:cs="Arial"/>
          <w:b/>
          <w:color w:val="C00000"/>
          <w:shd w:val="clear" w:color="auto" w:fill="FFFFFF"/>
        </w:rPr>
      </w:pP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>7</w:t>
      </w: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.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代祷</w:t>
      </w:r>
      <w:r w:rsidR="00805FB6">
        <w:rPr>
          <w:rFonts w:ascii="SimSun" w:eastAsia="SimSun" w:hAnsi="SimSun" w:cs="SimSun"/>
          <w:b/>
          <w:color w:val="C00000"/>
          <w:shd w:val="clear" w:color="auto" w:fill="FFFFFF"/>
        </w:rPr>
        <w:t>：所有对你</w:t>
      </w:r>
      <w:r w:rsidRPr="00C943E7">
        <w:rPr>
          <w:rFonts w:ascii="SimSun" w:eastAsia="SimSun" w:hAnsi="SimSun" w:cs="SimSun"/>
          <w:b/>
          <w:color w:val="C00000"/>
          <w:shd w:val="clear" w:color="auto" w:fill="FFFFFF"/>
        </w:rPr>
        <w:t>有负担的人</w:t>
      </w: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（用</w:t>
      </w: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 xml:space="preserve">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照</w:t>
      </w: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 xml:space="preserve">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片）</w:t>
      </w:r>
    </w:p>
    <w:p w:rsidR="00C943E7" w:rsidRPr="00757EF5" w:rsidRDefault="00C943E7" w:rsidP="00C943E7">
      <w:pPr>
        <w:shd w:val="clear" w:color="auto" w:fill="FFFFFF"/>
        <w:spacing w:after="0" w:line="330" w:lineRule="atLeast"/>
        <w:outlineLvl w:val="0"/>
        <w:rPr>
          <w:rFonts w:ascii="SimSun" w:hAnsi="SimSun" w:cs="SimSun"/>
          <w:b/>
          <w:color w:val="C00000"/>
          <w:sz w:val="20"/>
          <w:szCs w:val="20"/>
          <w:shd w:val="clear" w:color="auto" w:fill="FFFFFF"/>
        </w:rPr>
      </w:pPr>
      <w:r w:rsidRPr="00C943E7">
        <w:rPr>
          <w:rFonts w:ascii="Arial" w:hAnsi="Arial" w:cs="Arial" w:hint="eastAsia"/>
          <w:b/>
          <w:color w:val="C00000"/>
          <w:shd w:val="clear" w:color="auto" w:fill="FFFFFF"/>
        </w:rPr>
        <w:t>8</w:t>
      </w:r>
      <w:r w:rsidRPr="00C943E7">
        <w:rPr>
          <w:rFonts w:ascii="Arial" w:eastAsia="Times New Roman" w:hAnsi="Arial" w:cs="Arial"/>
          <w:b/>
          <w:color w:val="C00000"/>
          <w:shd w:val="clear" w:color="auto" w:fill="FFFFFF"/>
        </w:rPr>
        <w:t xml:space="preserve">. 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为自己祷告：</w:t>
      </w:r>
      <w:r w:rsidRPr="00C943E7">
        <w:rPr>
          <w:rFonts w:ascii="SimSun" w:eastAsia="SimSun" w:hAnsi="SimSun" w:cs="SimSun"/>
          <w:b/>
          <w:color w:val="C00000"/>
          <w:shd w:val="clear" w:color="auto" w:fill="FFFFFF"/>
        </w:rPr>
        <w:t>所有的</w:t>
      </w:r>
      <w:r w:rsidRPr="00C943E7">
        <w:rPr>
          <w:rFonts w:ascii="SimSun" w:eastAsia="SimSun" w:hAnsi="SimSun" w:cs="SimSun" w:hint="eastAsia"/>
          <w:b/>
          <w:color w:val="C00000"/>
          <w:shd w:val="clear" w:color="auto" w:fill="FFFFFF"/>
        </w:rPr>
        <w:t>需要</w:t>
      </w:r>
    </w:p>
    <w:p w:rsidR="00C943E7" w:rsidRDefault="00C943E7" w:rsidP="00C943E7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C943E7" w:rsidRDefault="00B73BA5" w:rsidP="00C943E7">
      <w:pPr>
        <w:spacing w:after="0" w:line="240" w:lineRule="auto"/>
        <w:rPr>
          <w:rFonts w:ascii="Times New Roman" w:hAnsi="Times New Roman" w:cs="Times New Roman" w:hint="eastAsia"/>
          <w:b/>
          <w:color w:val="C00000"/>
        </w:rPr>
      </w:pPr>
      <w:r>
        <w:rPr>
          <w:rFonts w:ascii="Times New Roman" w:hAnsi="Times New Roman" w:cs="Times New Roman" w:hint="eastAsia"/>
          <w:b/>
          <w:color w:val="C00000"/>
        </w:rPr>
        <w:t>***</w:t>
      </w:r>
      <w:r>
        <w:rPr>
          <w:rFonts w:ascii="Times New Roman" w:hAnsi="Times New Roman" w:cs="Times New Roman" w:hint="eastAsia"/>
          <w:b/>
          <w:color w:val="C00000"/>
        </w:rPr>
        <w:t>当</w:t>
      </w:r>
      <w:r w:rsidRPr="00805FB6">
        <w:rPr>
          <w:rFonts w:ascii="Helvetica" w:hAnsi="Helvetica" w:cs="Helvetica"/>
          <w:b/>
          <w:color w:val="C00000"/>
        </w:rPr>
        <w:t>你心思</w:t>
      </w:r>
      <w:r>
        <w:rPr>
          <w:rFonts w:ascii="Helvetica" w:hAnsi="Helvetica" w:cs="Helvetica"/>
          <w:b/>
          <w:color w:val="C00000"/>
        </w:rPr>
        <w:t>游荡时，</w:t>
      </w:r>
      <w:r w:rsidR="00327483">
        <w:rPr>
          <w:rFonts w:ascii="Times New Roman" w:hAnsi="Times New Roman" w:cs="Times New Roman" w:hint="eastAsia"/>
          <w:b/>
          <w:color w:val="C00000"/>
        </w:rPr>
        <w:t>用哈利路亚，赞美主；或方言，来专注在主身上。</w:t>
      </w:r>
    </w:p>
    <w:p w:rsidR="00327483" w:rsidRDefault="00327483" w:rsidP="00C943E7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C943E7" w:rsidRDefault="00C943E7" w:rsidP="00C943E7">
      <w:pPr>
        <w:spacing w:after="0" w:line="240" w:lineRule="auto"/>
        <w:rPr>
          <w:rFonts w:ascii="SimSun" w:eastAsia="SimSun" w:hAnsi="SimSun" w:cs="SimSun"/>
          <w:b/>
          <w:color w:val="C00000"/>
        </w:rPr>
      </w:pPr>
      <w:r w:rsidRPr="00492C6B">
        <w:rPr>
          <w:rFonts w:ascii="SimSun" w:eastAsia="SimSun" w:hAnsi="SimSun" w:cs="SimSun" w:hint="eastAsia"/>
          <w:b/>
          <w:color w:val="C00000"/>
        </w:rPr>
        <w:t>從</w:t>
      </w:r>
      <w:r>
        <w:rPr>
          <w:rFonts w:ascii="SimSun" w:eastAsia="SimSun" w:hAnsi="SimSun" w:cs="SimSun" w:hint="eastAsia"/>
          <w:b/>
          <w:color w:val="C00000"/>
        </w:rPr>
        <w:t>明天开始</w:t>
      </w:r>
      <w:r w:rsidRPr="00492C6B">
        <w:rPr>
          <w:rFonts w:ascii="SimSun" w:eastAsia="SimSun" w:hAnsi="SimSun" w:cs="SimSun" w:hint="eastAsia"/>
          <w:b/>
          <w:color w:val="C00000"/>
        </w:rPr>
        <w:t>操練</w:t>
      </w:r>
      <w:r>
        <w:rPr>
          <w:rFonts w:ascii="SimSun" w:eastAsia="SimSun" w:hAnsi="SimSun" w:cs="SimSun" w:hint="eastAsia"/>
          <w:b/>
          <w:color w:val="C00000"/>
        </w:rPr>
        <w:t>，</w:t>
      </w:r>
      <w:r w:rsidRPr="00492C6B">
        <w:rPr>
          <w:rFonts w:ascii="SimSun" w:eastAsia="SimSun" w:hAnsi="SimSun" w:cs="SimSun" w:hint="eastAsia"/>
          <w:b/>
          <w:color w:val="C00000"/>
        </w:rPr>
        <w:t>至少</w:t>
      </w:r>
      <w:r>
        <w:rPr>
          <w:rFonts w:ascii="SimSun" w:eastAsia="SimSun" w:hAnsi="SimSun" w:cs="SimSun" w:hint="eastAsia"/>
          <w:b/>
          <w:color w:val="C00000"/>
        </w:rPr>
        <w:t xml:space="preserve">30 </w:t>
      </w:r>
      <w:r w:rsidRPr="00492C6B">
        <w:rPr>
          <w:rFonts w:ascii="SimSun" w:eastAsia="SimSun" w:hAnsi="SimSun" w:cs="SimSun" w:hint="eastAsia"/>
          <w:b/>
          <w:color w:val="C00000"/>
        </w:rPr>
        <w:t>分鈡</w:t>
      </w:r>
      <w:r>
        <w:rPr>
          <w:rFonts w:ascii="SimSun" w:eastAsia="SimSun" w:hAnsi="SimSun" w:cs="SimSun" w:hint="eastAsia"/>
          <w:b/>
          <w:color w:val="C00000"/>
        </w:rPr>
        <w:t>，</w:t>
      </w:r>
      <w:r w:rsidR="00327483">
        <w:rPr>
          <w:rFonts w:ascii="SimSun" w:eastAsia="SimSun" w:hAnsi="SimSun" w:cs="SimSun" w:hint="eastAsia"/>
          <w:b/>
          <w:color w:val="C00000"/>
        </w:rPr>
        <w:t>最好是50</w:t>
      </w:r>
      <w:r w:rsidR="00327483" w:rsidRPr="00492C6B">
        <w:rPr>
          <w:rFonts w:ascii="SimSun" w:eastAsia="SimSun" w:hAnsi="SimSun" w:cs="SimSun" w:hint="eastAsia"/>
          <w:b/>
          <w:color w:val="C00000"/>
        </w:rPr>
        <w:t>分鈡</w:t>
      </w:r>
      <w:r w:rsidR="00327483">
        <w:rPr>
          <w:rFonts w:ascii="SimSun" w:eastAsia="SimSun" w:hAnsi="SimSun" w:cs="SimSun" w:hint="eastAsia"/>
          <w:b/>
          <w:color w:val="C00000"/>
        </w:rPr>
        <w:t>，</w:t>
      </w:r>
      <w:r w:rsidRPr="00492C6B">
        <w:rPr>
          <w:rFonts w:ascii="SimSun" w:eastAsia="SimSun" w:hAnsi="SimSun" w:cs="SimSun" w:hint="eastAsia"/>
          <w:b/>
          <w:color w:val="C00000"/>
        </w:rPr>
        <w:t>每天定時定點</w:t>
      </w:r>
    </w:p>
    <w:p w:rsidR="00C943E7" w:rsidRDefault="00C943E7" w:rsidP="00C943E7">
      <w:pPr>
        <w:spacing w:after="0" w:line="240" w:lineRule="auto"/>
        <w:rPr>
          <w:rFonts w:ascii="SimSun" w:eastAsia="SimSun" w:hAnsi="SimSun" w:cs="SimSun"/>
          <w:b/>
          <w:color w:val="C00000"/>
        </w:rPr>
      </w:pPr>
      <w:r w:rsidRPr="00492C6B">
        <w:rPr>
          <w:rFonts w:ascii="SimSun" w:eastAsia="SimSun" w:hAnsi="SimSun" w:cs="SimSun" w:hint="eastAsia"/>
          <w:b/>
          <w:color w:val="C00000"/>
        </w:rPr>
        <w:t>下堂課分享心得</w:t>
      </w:r>
    </w:p>
    <w:p w:rsidR="00C943E7" w:rsidRDefault="00C943E7" w:rsidP="00C23BF8">
      <w:pPr>
        <w:rPr>
          <w:b/>
        </w:rPr>
      </w:pPr>
    </w:p>
    <w:p w:rsidR="0030148A" w:rsidRDefault="0030148A" w:rsidP="00C23BF8">
      <w:pPr>
        <w:rPr>
          <w:b/>
        </w:rPr>
      </w:pPr>
    </w:p>
    <w:p w:rsidR="0030148A" w:rsidRDefault="0030148A" w:rsidP="00C23BF8">
      <w:pPr>
        <w:rPr>
          <w:b/>
        </w:rPr>
      </w:pPr>
    </w:p>
    <w:p w:rsidR="0030148A" w:rsidRDefault="0030148A" w:rsidP="00C23BF8">
      <w:pPr>
        <w:rPr>
          <w:b/>
        </w:rPr>
      </w:pPr>
    </w:p>
    <w:p w:rsidR="0030148A" w:rsidRPr="0030148A" w:rsidRDefault="0030148A" w:rsidP="00C23BF8">
      <w:pPr>
        <w:rPr>
          <w:b/>
          <w:sz w:val="40"/>
          <w:szCs w:val="40"/>
        </w:rPr>
      </w:pPr>
      <w:r w:rsidRPr="0030148A">
        <w:rPr>
          <w:rFonts w:hint="eastAsia"/>
          <w:b/>
          <w:sz w:val="40"/>
          <w:szCs w:val="40"/>
        </w:rPr>
        <w:t>今天聚会时间</w:t>
      </w:r>
      <w:r w:rsidR="00C54F47">
        <w:rPr>
          <w:b/>
          <w:sz w:val="40"/>
          <w:szCs w:val="40"/>
        </w:rPr>
        <w:t xml:space="preserve">,  </w:t>
      </w:r>
      <w:r w:rsidRPr="0030148A">
        <w:rPr>
          <w:rFonts w:hint="eastAsia"/>
          <w:b/>
          <w:sz w:val="40"/>
          <w:szCs w:val="40"/>
        </w:rPr>
        <w:t>美西改在</w:t>
      </w:r>
      <w:r w:rsidRPr="0030148A">
        <w:rPr>
          <w:rFonts w:hint="eastAsia"/>
          <w:b/>
          <w:sz w:val="40"/>
          <w:szCs w:val="40"/>
        </w:rPr>
        <w:t xml:space="preserve"> 6</w:t>
      </w:r>
      <w:r w:rsidRPr="0030148A">
        <w:rPr>
          <w:b/>
          <w:sz w:val="40"/>
          <w:szCs w:val="40"/>
        </w:rPr>
        <w:t>—</w:t>
      </w:r>
      <w:r w:rsidRPr="0030148A">
        <w:rPr>
          <w:rFonts w:hint="eastAsia"/>
          <w:b/>
          <w:sz w:val="40"/>
          <w:szCs w:val="40"/>
        </w:rPr>
        <w:t>8 pm</w:t>
      </w:r>
      <w:r w:rsidR="00C54F47">
        <w:rPr>
          <w:b/>
          <w:sz w:val="40"/>
          <w:szCs w:val="40"/>
        </w:rPr>
        <w:t xml:space="preserve">, </w:t>
      </w:r>
      <w:r w:rsidRPr="0030148A">
        <w:rPr>
          <w:rFonts w:hint="eastAsia"/>
          <w:b/>
          <w:sz w:val="40"/>
          <w:szCs w:val="40"/>
        </w:rPr>
        <w:t>美东改在</w:t>
      </w:r>
      <w:r w:rsidRPr="0030148A">
        <w:rPr>
          <w:rFonts w:hint="eastAsia"/>
          <w:b/>
          <w:sz w:val="40"/>
          <w:szCs w:val="40"/>
        </w:rPr>
        <w:t xml:space="preserve"> 9</w:t>
      </w:r>
      <w:r w:rsidRPr="0030148A">
        <w:rPr>
          <w:b/>
          <w:sz w:val="40"/>
          <w:szCs w:val="40"/>
        </w:rPr>
        <w:t>—</w:t>
      </w:r>
      <w:r w:rsidRPr="0030148A">
        <w:rPr>
          <w:rFonts w:hint="eastAsia"/>
          <w:b/>
          <w:sz w:val="40"/>
          <w:szCs w:val="40"/>
        </w:rPr>
        <w:t>11</w:t>
      </w:r>
      <w:r w:rsidRPr="0030148A">
        <w:rPr>
          <w:b/>
          <w:sz w:val="40"/>
          <w:szCs w:val="40"/>
        </w:rPr>
        <w:t xml:space="preserve"> pm, </w:t>
      </w:r>
    </w:p>
    <w:p w:rsidR="0030148A" w:rsidRPr="0030148A" w:rsidRDefault="0030148A" w:rsidP="00C23BF8">
      <w:pPr>
        <w:rPr>
          <w:b/>
          <w:sz w:val="40"/>
          <w:szCs w:val="40"/>
        </w:rPr>
      </w:pPr>
      <w:r w:rsidRPr="0030148A">
        <w:rPr>
          <w:rFonts w:hint="eastAsia"/>
          <w:b/>
          <w:sz w:val="40"/>
          <w:szCs w:val="40"/>
        </w:rPr>
        <w:t>中国不变</w:t>
      </w:r>
      <w:r w:rsidRPr="0030148A">
        <w:rPr>
          <w:rFonts w:hint="eastAsia"/>
          <w:b/>
          <w:sz w:val="40"/>
          <w:szCs w:val="40"/>
        </w:rPr>
        <w:t xml:space="preserve"> 9</w:t>
      </w:r>
      <w:r w:rsidRPr="0030148A">
        <w:rPr>
          <w:b/>
          <w:sz w:val="40"/>
          <w:szCs w:val="40"/>
        </w:rPr>
        <w:t>—</w:t>
      </w:r>
      <w:r w:rsidRPr="0030148A">
        <w:rPr>
          <w:rFonts w:hint="eastAsia"/>
          <w:b/>
          <w:sz w:val="40"/>
          <w:szCs w:val="40"/>
        </w:rPr>
        <w:t xml:space="preserve">11 </w:t>
      </w:r>
      <w:r w:rsidRPr="0030148A">
        <w:rPr>
          <w:b/>
          <w:sz w:val="40"/>
          <w:szCs w:val="40"/>
        </w:rPr>
        <w:t xml:space="preserve">am </w:t>
      </w:r>
    </w:p>
    <w:sectPr w:rsidR="0030148A" w:rsidRPr="0030148A" w:rsidSect="00C54F4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F8"/>
    <w:rsid w:val="000026EA"/>
    <w:rsid w:val="002436BF"/>
    <w:rsid w:val="0030148A"/>
    <w:rsid w:val="00327483"/>
    <w:rsid w:val="00445C3A"/>
    <w:rsid w:val="004A0917"/>
    <w:rsid w:val="004E4F0B"/>
    <w:rsid w:val="0052418D"/>
    <w:rsid w:val="006D59D8"/>
    <w:rsid w:val="00805FB6"/>
    <w:rsid w:val="00870DA2"/>
    <w:rsid w:val="00B60FCE"/>
    <w:rsid w:val="00B73BA5"/>
    <w:rsid w:val="00C23BF8"/>
    <w:rsid w:val="00C54F47"/>
    <w:rsid w:val="00C943E7"/>
    <w:rsid w:val="00D10779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C2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B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C23BF8"/>
  </w:style>
  <w:style w:type="character" w:customStyle="1" w:styleId="lessoninfo">
    <w:name w:val="lesson_info"/>
    <w:basedOn w:val="DefaultParagraphFont"/>
    <w:rsid w:val="00C23BF8"/>
  </w:style>
  <w:style w:type="character" w:styleId="Hyperlink">
    <w:name w:val="Hyperlink"/>
    <w:basedOn w:val="DefaultParagraphFont"/>
    <w:uiPriority w:val="99"/>
    <w:unhideWhenUsed/>
    <w:rsid w:val="00C23BF8"/>
    <w:rPr>
      <w:color w:val="0000FF"/>
      <w:u w:val="single"/>
    </w:rPr>
  </w:style>
  <w:style w:type="character" w:customStyle="1" w:styleId="lessonbody">
    <w:name w:val="lesson_body"/>
    <w:basedOn w:val="DefaultParagraphFont"/>
    <w:rsid w:val="00C23BF8"/>
  </w:style>
  <w:style w:type="character" w:customStyle="1" w:styleId="apple-converted-space">
    <w:name w:val="apple-converted-space"/>
    <w:basedOn w:val="DefaultParagraphFont"/>
    <w:rsid w:val="00445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C2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B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C23BF8"/>
  </w:style>
  <w:style w:type="character" w:customStyle="1" w:styleId="lessoninfo">
    <w:name w:val="lesson_info"/>
    <w:basedOn w:val="DefaultParagraphFont"/>
    <w:rsid w:val="00C23BF8"/>
  </w:style>
  <w:style w:type="character" w:styleId="Hyperlink">
    <w:name w:val="Hyperlink"/>
    <w:basedOn w:val="DefaultParagraphFont"/>
    <w:uiPriority w:val="99"/>
    <w:unhideWhenUsed/>
    <w:rsid w:val="00C23BF8"/>
    <w:rPr>
      <w:color w:val="0000FF"/>
      <w:u w:val="single"/>
    </w:rPr>
  </w:style>
  <w:style w:type="character" w:customStyle="1" w:styleId="lessonbody">
    <w:name w:val="lesson_body"/>
    <w:basedOn w:val="DefaultParagraphFont"/>
    <w:rsid w:val="00C23BF8"/>
  </w:style>
  <w:style w:type="character" w:customStyle="1" w:styleId="apple-converted-space">
    <w:name w:val="apple-converted-space"/>
    <w:basedOn w:val="DefaultParagraphFont"/>
    <w:rsid w:val="0044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eefuyin.com/c/1&#65289;--" TargetMode="External"/><Relationship Id="rId5" Type="http://schemas.openxmlformats.org/officeDocument/2006/relationships/hyperlink" Target="https://www.freefuyin.com/c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9</cp:revision>
  <dcterms:created xsi:type="dcterms:W3CDTF">2023-03-04T23:28:00Z</dcterms:created>
  <dcterms:modified xsi:type="dcterms:W3CDTF">2023-03-13T12:01:00Z</dcterms:modified>
</cp:coreProperties>
</file>